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C1" w:rsidRDefault="008750C1" w:rsidP="008750C1">
      <w:pPr>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参考様式：同意書（理事会</w:t>
      </w:r>
      <w:r w:rsidRPr="00976024">
        <w:rPr>
          <w:rFonts w:ascii="ＭＳ Ｐゴシック" w:eastAsia="ＭＳ Ｐゴシック" w:hAnsi="ＭＳ Ｐゴシック" w:hint="eastAsia"/>
          <w:sz w:val="24"/>
          <w:bdr w:val="single" w:sz="4" w:space="0" w:color="auto"/>
        </w:rPr>
        <w:t>の</w:t>
      </w:r>
      <w:r>
        <w:rPr>
          <w:rFonts w:ascii="ＭＳ Ｐゴシック" w:eastAsia="ＭＳ Ｐゴシック" w:hAnsi="ＭＳ Ｐゴシック" w:hint="eastAsia"/>
          <w:sz w:val="24"/>
          <w:bdr w:val="single" w:sz="4" w:space="0" w:color="auto"/>
        </w:rPr>
        <w:t>招集手続</w:t>
      </w:r>
      <w:r w:rsidRPr="00976024">
        <w:rPr>
          <w:rFonts w:ascii="ＭＳ Ｐゴシック" w:eastAsia="ＭＳ Ｐゴシック" w:hAnsi="ＭＳ Ｐゴシック" w:hint="eastAsia"/>
          <w:sz w:val="24"/>
          <w:bdr w:val="single" w:sz="4" w:space="0" w:color="auto"/>
        </w:rPr>
        <w:t>の省略）</w:t>
      </w:r>
    </w:p>
    <w:p w:rsidR="008750C1" w:rsidRPr="008750C1" w:rsidRDefault="008750C1" w:rsidP="008750C1">
      <w:pPr>
        <w:rPr>
          <w:rFonts w:ascii="ＭＳ Ｐゴシック" w:eastAsia="ＭＳ Ｐゴシック" w:hAnsi="ＭＳ Ｐゴシック"/>
          <w:sz w:val="24"/>
          <w:bdr w:val="single" w:sz="4" w:space="0" w:color="auto"/>
        </w:rPr>
      </w:pPr>
    </w:p>
    <w:p w:rsidR="008750C1" w:rsidRPr="00976024" w:rsidRDefault="00424B17" w:rsidP="008750C1">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8750C1" w:rsidRPr="00976024">
        <w:rPr>
          <w:rFonts w:ascii="ＭＳ Ｐゴシック" w:eastAsia="ＭＳ Ｐゴシック" w:hAnsi="ＭＳ Ｐゴシック" w:hint="eastAsia"/>
          <w:sz w:val="24"/>
        </w:rPr>
        <w:t>○○年○○月○○日</w:t>
      </w:r>
    </w:p>
    <w:p w:rsidR="008750C1" w:rsidRPr="00976024" w:rsidRDefault="008750C1" w:rsidP="008750C1">
      <w:pPr>
        <w:jc w:val="lef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社会福祉法人○○○会</w:t>
      </w:r>
    </w:p>
    <w:p w:rsidR="008750C1" w:rsidRPr="00976024" w:rsidRDefault="008750C1" w:rsidP="008750C1">
      <w:pPr>
        <w:jc w:val="lef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理事長　○○　○○</w:t>
      </w:r>
      <w:r>
        <w:rPr>
          <w:rFonts w:ascii="ＭＳ Ｐゴシック" w:eastAsia="ＭＳ Ｐゴシック" w:hAnsi="ＭＳ Ｐゴシック" w:hint="eastAsia"/>
          <w:sz w:val="24"/>
        </w:rPr>
        <w:t xml:space="preserve">　</w:t>
      </w:r>
      <w:r w:rsidRPr="00976024">
        <w:rPr>
          <w:rFonts w:ascii="ＭＳ Ｐゴシック" w:eastAsia="ＭＳ Ｐゴシック" w:hAnsi="ＭＳ Ｐゴシック" w:hint="eastAsia"/>
          <w:sz w:val="24"/>
        </w:rPr>
        <w:t>様</w:t>
      </w:r>
    </w:p>
    <w:p w:rsidR="008750C1" w:rsidRPr="00976024" w:rsidRDefault="008750C1" w:rsidP="008750C1">
      <w:pPr>
        <w:ind w:right="480"/>
        <w:jc w:val="righ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社会福祉法人○○○会</w:t>
      </w:r>
    </w:p>
    <w:p w:rsidR="008750C1" w:rsidRPr="00976024" w:rsidRDefault="008750C1" w:rsidP="008750C1">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理事（監事）</w:t>
      </w:r>
      <w:r w:rsidRPr="00976024">
        <w:rPr>
          <w:rFonts w:ascii="ＭＳ Ｐゴシック" w:eastAsia="ＭＳ Ｐゴシック" w:hAnsi="ＭＳ Ｐゴシック" w:hint="eastAsia"/>
          <w:sz w:val="24"/>
        </w:rPr>
        <w:t xml:space="preserve">　○○　○○　</w:t>
      </w:r>
      <w:r w:rsidRPr="00976024">
        <w:rPr>
          <w:rFonts w:ascii="ＭＳ Ｐゴシック" w:eastAsia="ＭＳ Ｐゴシック" w:hAnsi="ＭＳ Ｐゴシック"/>
          <w:sz w:val="24"/>
        </w:rPr>
        <w:fldChar w:fldCharType="begin"/>
      </w:r>
      <w:r w:rsidRPr="00976024">
        <w:rPr>
          <w:rFonts w:ascii="ＭＳ Ｐゴシック" w:eastAsia="ＭＳ Ｐゴシック" w:hAnsi="ＭＳ Ｐゴシック"/>
          <w:sz w:val="24"/>
        </w:rPr>
        <w:instrText xml:space="preserve"> </w:instrText>
      </w:r>
      <w:r w:rsidRPr="00976024">
        <w:rPr>
          <w:rFonts w:ascii="ＭＳ Ｐゴシック" w:eastAsia="ＭＳ Ｐゴシック" w:hAnsi="ＭＳ Ｐゴシック" w:hint="eastAsia"/>
          <w:sz w:val="24"/>
        </w:rPr>
        <w:instrText>eq \o\ac(○,</w:instrText>
      </w:r>
      <w:r w:rsidRPr="00976024">
        <w:rPr>
          <w:rFonts w:ascii="ＭＳ Ｐゴシック" w:eastAsia="ＭＳ Ｐゴシック" w:hAnsi="ＭＳ Ｐゴシック" w:hint="eastAsia"/>
          <w:position w:val="2"/>
          <w:sz w:val="16"/>
        </w:rPr>
        <w:instrText>印</w:instrText>
      </w:r>
      <w:r w:rsidRPr="00976024">
        <w:rPr>
          <w:rFonts w:ascii="ＭＳ Ｐゴシック" w:eastAsia="ＭＳ Ｐゴシック" w:hAnsi="ＭＳ Ｐゴシック" w:hint="eastAsia"/>
          <w:sz w:val="24"/>
        </w:rPr>
        <w:instrText>)</w:instrText>
      </w:r>
      <w:r w:rsidRPr="00976024">
        <w:rPr>
          <w:rFonts w:ascii="ＭＳ Ｐゴシック" w:eastAsia="ＭＳ Ｐゴシック" w:hAnsi="ＭＳ Ｐゴシック"/>
          <w:sz w:val="24"/>
        </w:rPr>
        <w:fldChar w:fldCharType="end"/>
      </w:r>
    </w:p>
    <w:p w:rsidR="008750C1" w:rsidRPr="008750C1" w:rsidRDefault="008750C1" w:rsidP="008750C1">
      <w:pPr>
        <w:jc w:val="center"/>
        <w:rPr>
          <w:rFonts w:ascii="ＭＳ Ｐゴシック" w:eastAsia="ＭＳ Ｐゴシック" w:hAnsi="ＭＳ Ｐゴシック"/>
          <w:sz w:val="24"/>
        </w:rPr>
      </w:pPr>
    </w:p>
    <w:p w:rsidR="008750C1" w:rsidRPr="00BE14F9" w:rsidRDefault="008750C1" w:rsidP="008750C1">
      <w:pPr>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理事会招集手続省略に係る</w:t>
      </w:r>
      <w:r w:rsidRPr="00BE14F9">
        <w:rPr>
          <w:rFonts w:ascii="ＭＳ Ｐゴシック" w:eastAsia="ＭＳ Ｐゴシック" w:hAnsi="ＭＳ Ｐゴシック" w:hint="eastAsia"/>
          <w:b/>
          <w:kern w:val="0"/>
          <w:sz w:val="28"/>
          <w:szCs w:val="28"/>
        </w:rPr>
        <w:t>同意書</w:t>
      </w:r>
    </w:p>
    <w:p w:rsidR="008750C1" w:rsidRPr="008750C1" w:rsidRDefault="008750C1" w:rsidP="008750C1">
      <w:pPr>
        <w:tabs>
          <w:tab w:val="left" w:pos="5040"/>
        </w:tabs>
        <w:jc w:val="left"/>
        <w:rPr>
          <w:rFonts w:ascii="ＭＳ Ｐゴシック" w:eastAsia="ＭＳ Ｐゴシック" w:hAnsi="ＭＳ Ｐゴシック"/>
          <w:sz w:val="24"/>
        </w:rPr>
      </w:pPr>
    </w:p>
    <w:p w:rsidR="008750C1" w:rsidRPr="00976024" w:rsidRDefault="008750C1" w:rsidP="008750C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社会福祉法第４５条の１４第９項において準用する一般社団法人及び一般財団法人に関する法律第９４条の規定に基づき、下記により理事会を開催すること</w:t>
      </w:r>
      <w:r w:rsidRPr="00976024">
        <w:rPr>
          <w:rFonts w:ascii="ＭＳ Ｐゴシック" w:eastAsia="ＭＳ Ｐゴシック" w:hAnsi="ＭＳ Ｐゴシック" w:hint="eastAsia"/>
          <w:sz w:val="24"/>
        </w:rPr>
        <w:t>について同意します。</w:t>
      </w:r>
    </w:p>
    <w:p w:rsidR="008750C1" w:rsidRPr="00976024" w:rsidRDefault="008750C1" w:rsidP="008750C1">
      <w:pPr>
        <w:pStyle w:val="aa"/>
        <w:rPr>
          <w:rFonts w:ascii="ＭＳ Ｐゴシック" w:eastAsia="ＭＳ Ｐゴシック" w:hAnsi="ＭＳ Ｐゴシック"/>
        </w:rPr>
      </w:pPr>
    </w:p>
    <w:p w:rsidR="008750C1" w:rsidRPr="00976024" w:rsidRDefault="008750C1" w:rsidP="008750C1">
      <w:pPr>
        <w:pStyle w:val="aa"/>
        <w:rPr>
          <w:rFonts w:ascii="ＭＳ Ｐゴシック" w:eastAsia="ＭＳ Ｐゴシック" w:hAnsi="ＭＳ Ｐゴシック"/>
        </w:rPr>
      </w:pPr>
      <w:r w:rsidRPr="00976024">
        <w:rPr>
          <w:rFonts w:ascii="ＭＳ Ｐゴシック" w:eastAsia="ＭＳ Ｐゴシック" w:hAnsi="ＭＳ Ｐゴシック" w:hint="eastAsia"/>
        </w:rPr>
        <w:t>記</w:t>
      </w:r>
    </w:p>
    <w:p w:rsidR="008750C1" w:rsidRDefault="008750C1" w:rsidP="008750C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開催日時　　</w:t>
      </w:r>
      <w:r w:rsidR="00424B17">
        <w:rPr>
          <w:rFonts w:ascii="ＭＳ Ｐゴシック" w:eastAsia="ＭＳ Ｐゴシック" w:hAnsi="ＭＳ Ｐゴシック" w:hint="eastAsia"/>
          <w:sz w:val="24"/>
        </w:rPr>
        <w:t>令和</w:t>
      </w:r>
      <w:r>
        <w:rPr>
          <w:rFonts w:ascii="ＭＳ Ｐゴシック" w:eastAsia="ＭＳ Ｐゴシック" w:hAnsi="ＭＳ Ｐゴシック" w:hint="eastAsia"/>
          <w:sz w:val="24"/>
        </w:rPr>
        <w:t>○○年○○月○○日　午前（午後）○○時～</w:t>
      </w:r>
    </w:p>
    <w:p w:rsidR="008750C1" w:rsidRDefault="008750C1" w:rsidP="008750C1">
      <w:pPr>
        <w:rPr>
          <w:rFonts w:ascii="ＭＳ Ｐゴシック" w:eastAsia="ＭＳ Ｐゴシック" w:hAnsi="ＭＳ Ｐゴシック"/>
          <w:sz w:val="24"/>
        </w:rPr>
      </w:pPr>
    </w:p>
    <w:p w:rsidR="008750C1" w:rsidRDefault="008750C1" w:rsidP="008750C1">
      <w:pPr>
        <w:rPr>
          <w:rFonts w:ascii="ＭＳ Ｐゴシック" w:eastAsia="ＭＳ Ｐゴシック" w:hAnsi="ＭＳ Ｐゴシック"/>
          <w:sz w:val="24"/>
        </w:rPr>
      </w:pPr>
      <w:r>
        <w:rPr>
          <w:rFonts w:ascii="ＭＳ Ｐゴシック" w:eastAsia="ＭＳ Ｐゴシック" w:hAnsi="ＭＳ Ｐゴシック" w:hint="eastAsia"/>
          <w:sz w:val="24"/>
        </w:rPr>
        <w:t>２　開催場所　　社会福祉法人○○○会　○○会議室</w:t>
      </w:r>
    </w:p>
    <w:p w:rsidR="008750C1" w:rsidRDefault="008750C1" w:rsidP="008750C1">
      <w:pPr>
        <w:rPr>
          <w:rFonts w:ascii="ＭＳ Ｐゴシック" w:eastAsia="ＭＳ Ｐゴシック" w:hAnsi="ＭＳ Ｐゴシック"/>
          <w:sz w:val="24"/>
        </w:rPr>
      </w:pPr>
    </w:p>
    <w:p w:rsidR="008750C1" w:rsidRDefault="008750C1" w:rsidP="008750C1">
      <w:pPr>
        <w:rPr>
          <w:rFonts w:ascii="ＭＳ Ｐゴシック" w:eastAsia="ＭＳ Ｐゴシック" w:hAnsi="ＭＳ Ｐゴシック"/>
          <w:sz w:val="24"/>
        </w:rPr>
      </w:pPr>
      <w:r>
        <w:rPr>
          <w:rFonts w:ascii="ＭＳ Ｐゴシック" w:eastAsia="ＭＳ Ｐゴシック" w:hAnsi="ＭＳ Ｐゴシック" w:hint="eastAsia"/>
          <w:sz w:val="24"/>
        </w:rPr>
        <w:t>３　議題　　　　　○○○○について</w:t>
      </w:r>
    </w:p>
    <w:p w:rsidR="008750C1" w:rsidRDefault="008750C1" w:rsidP="008750C1">
      <w:pPr>
        <w:rPr>
          <w:rFonts w:ascii="ＭＳ Ｐゴシック" w:eastAsia="ＭＳ Ｐゴシック" w:hAnsi="ＭＳ Ｐゴシック"/>
          <w:sz w:val="24"/>
        </w:rPr>
      </w:pPr>
    </w:p>
    <w:p w:rsidR="00B24CAD" w:rsidRPr="008750C1" w:rsidRDefault="00B24CAD" w:rsidP="00B24CAD">
      <w:pPr>
        <w:jc w:val="right"/>
        <w:rPr>
          <w:rFonts w:ascii="ＭＳ 明朝" w:hAnsi="ＭＳ 明朝"/>
          <w:sz w:val="28"/>
          <w:szCs w:val="28"/>
          <w:u w:val="single"/>
        </w:rPr>
      </w:pPr>
    </w:p>
    <w:p w:rsidR="001C79EE" w:rsidRDefault="001C79EE" w:rsidP="001C79EE">
      <w:pPr>
        <w:tabs>
          <w:tab w:val="left" w:pos="2940"/>
        </w:tabs>
        <w:rPr>
          <w:rFonts w:ascii="ＭＳ 明朝" w:hAnsi="ＭＳ 明朝"/>
        </w:rPr>
      </w:pPr>
    </w:p>
    <w:p w:rsidR="001C79EE" w:rsidRPr="001C79EE" w:rsidRDefault="001C79EE" w:rsidP="001C79EE">
      <w:pPr>
        <w:tabs>
          <w:tab w:val="left" w:pos="2940"/>
        </w:tabs>
        <w:rPr>
          <w:rFonts w:ascii="ＭＳ 明朝" w:hAnsi="ＭＳ 明朝"/>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1C79EE" w:rsidRPr="001C79EE" w:rsidTr="001C79EE">
        <w:trPr>
          <w:trHeight w:val="3259"/>
        </w:trPr>
        <w:tc>
          <w:tcPr>
            <w:tcW w:w="9268" w:type="dxa"/>
            <w:shd w:val="clear" w:color="auto" w:fill="auto"/>
            <w:vAlign w:val="center"/>
          </w:tcPr>
          <w:p w:rsidR="001C79EE" w:rsidRPr="00FD1878" w:rsidRDefault="001C79EE" w:rsidP="001C79EE">
            <w:pPr>
              <w:tabs>
                <w:tab w:val="left" w:pos="2940"/>
              </w:tabs>
              <w:ind w:leftChars="50" w:left="105" w:rightChars="50" w:right="105"/>
              <w:rPr>
                <w:rFonts w:ascii="ＭＳ 明朝" w:hAnsi="ＭＳ 明朝"/>
                <w:color w:val="000000"/>
                <w:sz w:val="22"/>
                <w:szCs w:val="22"/>
              </w:rPr>
            </w:pPr>
            <w:r w:rsidRPr="00FD1878">
              <w:rPr>
                <w:rFonts w:ascii="ＭＳ 明朝" w:hAnsi="ＭＳ 明朝" w:hint="eastAsia"/>
                <w:color w:val="000000"/>
                <w:sz w:val="22"/>
                <w:szCs w:val="22"/>
              </w:rPr>
              <w:t>【一般社団法人及び一般財団法人に関する法律】</w:t>
            </w:r>
          </w:p>
          <w:p w:rsidR="001C79EE" w:rsidRPr="00FD1878" w:rsidRDefault="001C79EE" w:rsidP="001C79EE">
            <w:pPr>
              <w:widowControl/>
              <w:shd w:val="clear" w:color="auto" w:fill="FFFEFA"/>
              <w:ind w:left="50" w:right="50"/>
              <w:jc w:val="left"/>
              <w:rPr>
                <w:rFonts w:ascii="ＭＳ 明朝" w:hAnsi="ＭＳ 明朝" w:cs="ＭＳ Ｐゴシック"/>
                <w:color w:val="000000"/>
                <w:kern w:val="0"/>
                <w:sz w:val="22"/>
                <w:szCs w:val="22"/>
              </w:rPr>
            </w:pPr>
            <w:r w:rsidRPr="00FD1878">
              <w:rPr>
                <w:rFonts w:ascii="ＭＳ 明朝" w:hAnsi="ＭＳ 明朝" w:cs="ＭＳ Ｐゴシック" w:hint="eastAsia"/>
                <w:color w:val="000000"/>
                <w:kern w:val="0"/>
                <w:sz w:val="22"/>
                <w:szCs w:val="22"/>
              </w:rPr>
              <w:t>（招集手続）</w:t>
            </w:r>
            <w:bookmarkStart w:id="1" w:name="514-0"/>
            <w:bookmarkEnd w:id="1"/>
          </w:p>
          <w:p w:rsidR="001C79EE" w:rsidRPr="00FD1878" w:rsidRDefault="005F27D7" w:rsidP="005F27D7">
            <w:pPr>
              <w:widowControl/>
              <w:shd w:val="clear" w:color="auto" w:fill="FFFEFA"/>
              <w:ind w:leftChars="30" w:left="283" w:right="5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bCs/>
                <w:color w:val="000000"/>
                <w:kern w:val="0"/>
                <w:sz w:val="22"/>
                <w:szCs w:val="22"/>
              </w:rPr>
              <w:t>第94</w:t>
            </w:r>
            <w:r w:rsidR="001C79EE" w:rsidRPr="00FD1878">
              <w:rPr>
                <w:rFonts w:ascii="ＭＳ 明朝" w:hAnsi="ＭＳ 明朝" w:cs="ＭＳ Ｐゴシック" w:hint="eastAsia"/>
                <w:bCs/>
                <w:color w:val="000000"/>
                <w:kern w:val="0"/>
                <w:sz w:val="22"/>
                <w:szCs w:val="22"/>
              </w:rPr>
              <w:t xml:space="preserve">条　</w:t>
            </w:r>
            <w:r w:rsidR="001C79EE" w:rsidRPr="00FD1878">
              <w:rPr>
                <w:rFonts w:ascii="ＭＳ 明朝" w:hAnsi="ＭＳ 明朝" w:cs="ＭＳ Ｐゴシック" w:hint="eastAsia"/>
                <w:color w:val="000000"/>
                <w:kern w:val="0"/>
                <w:sz w:val="22"/>
                <w:szCs w:val="22"/>
              </w:rPr>
              <w:t>理事会を招集する者は、理事会の日の一週間（これを下回る期間を定款で定めた場合にあっては、その期間）前までに、各理事及び各監事に対してその通知を発しなければならない。</w:t>
            </w:r>
            <w:bookmarkStart w:id="2" w:name="515-0"/>
            <w:bookmarkEnd w:id="2"/>
          </w:p>
          <w:p w:rsidR="001C79EE" w:rsidRPr="00FD1878" w:rsidRDefault="001C79EE" w:rsidP="005F27D7">
            <w:pPr>
              <w:widowControl/>
              <w:shd w:val="clear" w:color="auto" w:fill="FFFEFA"/>
              <w:ind w:leftChars="100" w:left="430" w:right="50" w:hangingChars="100" w:hanging="220"/>
              <w:jc w:val="left"/>
              <w:rPr>
                <w:rFonts w:ascii="ＭＳ ゴシック" w:eastAsia="ＭＳ ゴシック" w:hAnsi="ＭＳ ゴシック"/>
                <w:color w:val="000000"/>
                <w:sz w:val="18"/>
                <w:szCs w:val="18"/>
              </w:rPr>
            </w:pPr>
            <w:r w:rsidRPr="00FD1878">
              <w:rPr>
                <w:rFonts w:ascii="ＭＳ ゴシック" w:eastAsia="ＭＳ ゴシック" w:hAnsi="ＭＳ ゴシック" w:cs="ＭＳ Ｐゴシック" w:hint="eastAsia"/>
                <w:color w:val="000000"/>
                <w:kern w:val="0"/>
                <w:sz w:val="22"/>
                <w:szCs w:val="22"/>
              </w:rPr>
              <w:t xml:space="preserve">２　</w:t>
            </w:r>
            <w:hyperlink r:id="rId7" w:history="1">
              <w:r w:rsidRPr="00FD1878">
                <w:rPr>
                  <w:rFonts w:ascii="ＭＳ ゴシック" w:eastAsia="ＭＳ ゴシック" w:hAnsi="ＭＳ ゴシック" w:cs="ＭＳ Ｐゴシック" w:hint="eastAsia"/>
                  <w:color w:val="000000"/>
                  <w:kern w:val="0"/>
                  <w:sz w:val="22"/>
                  <w:szCs w:val="22"/>
                </w:rPr>
                <w:t>前項</w:t>
              </w:r>
            </w:hyperlink>
            <w:r w:rsidRPr="00FD1878">
              <w:rPr>
                <w:rFonts w:ascii="ＭＳ ゴシック" w:eastAsia="ＭＳ ゴシック" w:hAnsi="ＭＳ ゴシック" w:cs="ＭＳ Ｐゴシック" w:hint="eastAsia"/>
                <w:color w:val="000000"/>
                <w:kern w:val="0"/>
                <w:sz w:val="22"/>
                <w:szCs w:val="22"/>
              </w:rPr>
              <w:t>の規定にかかわらず、理事会は、</w:t>
            </w:r>
            <w:r w:rsidRPr="00FD1878">
              <w:rPr>
                <w:rFonts w:ascii="ＭＳ ゴシック" w:eastAsia="ＭＳ ゴシック" w:hAnsi="ＭＳ ゴシック" w:cs="ＭＳ Ｐゴシック" w:hint="eastAsia"/>
                <w:color w:val="000000"/>
                <w:kern w:val="0"/>
                <w:sz w:val="22"/>
                <w:szCs w:val="22"/>
                <w:u w:val="single"/>
              </w:rPr>
              <w:t>理事及び監事の全員の同意があるとき</w:t>
            </w:r>
            <w:r w:rsidRPr="004C2394">
              <w:rPr>
                <w:rFonts w:ascii="ＭＳ ゴシック" w:eastAsia="ＭＳ ゴシック" w:hAnsi="ＭＳ ゴシック" w:cs="ＭＳ Ｐゴシック" w:hint="eastAsia"/>
                <w:color w:val="000000"/>
                <w:kern w:val="0"/>
                <w:sz w:val="22"/>
                <w:szCs w:val="22"/>
                <w:u w:val="single"/>
              </w:rPr>
              <w:t>は、招集の手続を経ることなく開催することができる。</w:t>
            </w:r>
          </w:p>
          <w:p w:rsidR="001C79EE" w:rsidRPr="001C79EE" w:rsidRDefault="001C79EE" w:rsidP="00FD1878">
            <w:pPr>
              <w:tabs>
                <w:tab w:val="left" w:pos="2940"/>
              </w:tabs>
              <w:spacing w:line="200" w:lineRule="exact"/>
              <w:ind w:leftChars="50" w:left="105" w:rightChars="50" w:right="105"/>
              <w:rPr>
                <w:rFonts w:ascii="ＭＳ 明朝" w:hAnsi="ＭＳ 明朝"/>
                <w:sz w:val="18"/>
                <w:szCs w:val="18"/>
              </w:rPr>
            </w:pPr>
          </w:p>
        </w:tc>
      </w:tr>
    </w:tbl>
    <w:p w:rsidR="0008220D" w:rsidRPr="00FD1878" w:rsidRDefault="0008220D">
      <w:pPr>
        <w:tabs>
          <w:tab w:val="left" w:pos="2940"/>
        </w:tabs>
        <w:ind w:right="840"/>
        <w:rPr>
          <w:rFonts w:ascii="ＭＳ 明朝" w:hAnsi="ＭＳ 明朝"/>
        </w:rPr>
      </w:pPr>
    </w:p>
    <w:sectPr w:rsidR="0008220D" w:rsidRPr="00FD1878" w:rsidSect="00534A7D">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60" w:rsidRDefault="00357260">
      <w:r>
        <w:separator/>
      </w:r>
    </w:p>
  </w:endnote>
  <w:endnote w:type="continuationSeparator" w:id="0">
    <w:p w:rsidR="00357260" w:rsidRDefault="0035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60" w:rsidRDefault="00357260">
      <w:r>
        <w:separator/>
      </w:r>
    </w:p>
  </w:footnote>
  <w:footnote w:type="continuationSeparator" w:id="0">
    <w:p w:rsidR="00357260" w:rsidRDefault="00357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2A"/>
    <w:rsid w:val="0008220D"/>
    <w:rsid w:val="000A2BCB"/>
    <w:rsid w:val="000B3B2A"/>
    <w:rsid w:val="0019790E"/>
    <w:rsid w:val="001C79EE"/>
    <w:rsid w:val="00357260"/>
    <w:rsid w:val="00424B17"/>
    <w:rsid w:val="004C2394"/>
    <w:rsid w:val="00531657"/>
    <w:rsid w:val="00534A7D"/>
    <w:rsid w:val="005F27D7"/>
    <w:rsid w:val="00837AC0"/>
    <w:rsid w:val="008750C1"/>
    <w:rsid w:val="009B477B"/>
    <w:rsid w:val="00B24CAD"/>
    <w:rsid w:val="00B62C96"/>
    <w:rsid w:val="00C166F2"/>
    <w:rsid w:val="00C55D51"/>
    <w:rsid w:val="00D975ED"/>
    <w:rsid w:val="00FD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F022A43-EF51-4749-B608-7AFBFF9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B441E6"/>
    <w:pPr>
      <w:tabs>
        <w:tab w:val="center" w:pos="4252"/>
        <w:tab w:val="right" w:pos="8504"/>
      </w:tabs>
      <w:snapToGrid w:val="0"/>
    </w:pPr>
  </w:style>
  <w:style w:type="character" w:customStyle="1" w:styleId="a7">
    <w:name w:val="ヘッダー (文字)"/>
    <w:link w:val="a6"/>
    <w:rsid w:val="00B441E6"/>
    <w:rPr>
      <w:kern w:val="2"/>
      <w:sz w:val="21"/>
      <w:szCs w:val="24"/>
    </w:rPr>
  </w:style>
  <w:style w:type="paragraph" w:styleId="a8">
    <w:name w:val="footer"/>
    <w:basedOn w:val="a"/>
    <w:link w:val="a9"/>
    <w:rsid w:val="00B441E6"/>
    <w:pPr>
      <w:tabs>
        <w:tab w:val="center" w:pos="4252"/>
        <w:tab w:val="right" w:pos="8504"/>
      </w:tabs>
      <w:snapToGrid w:val="0"/>
    </w:pPr>
  </w:style>
  <w:style w:type="character" w:customStyle="1" w:styleId="a9">
    <w:name w:val="フッター (文字)"/>
    <w:link w:val="a8"/>
    <w:rsid w:val="00B441E6"/>
    <w:rPr>
      <w:kern w:val="2"/>
      <w:sz w:val="21"/>
      <w:szCs w:val="24"/>
    </w:rPr>
  </w:style>
  <w:style w:type="paragraph" w:styleId="aa">
    <w:name w:val="Note Heading"/>
    <w:basedOn w:val="a"/>
    <w:next w:val="a"/>
    <w:link w:val="ab"/>
    <w:rsid w:val="0012092F"/>
    <w:pPr>
      <w:jc w:val="center"/>
    </w:pPr>
  </w:style>
  <w:style w:type="character" w:customStyle="1" w:styleId="ab">
    <w:name w:val="記 (文字)"/>
    <w:link w:val="aa"/>
    <w:rsid w:val="0012092F"/>
    <w:rPr>
      <w:kern w:val="2"/>
      <w:sz w:val="21"/>
      <w:szCs w:val="24"/>
    </w:rPr>
  </w:style>
  <w:style w:type="paragraph" w:styleId="ac">
    <w:name w:val="Closing"/>
    <w:basedOn w:val="a"/>
    <w:link w:val="ad"/>
    <w:rsid w:val="0012092F"/>
    <w:pPr>
      <w:jc w:val="right"/>
    </w:pPr>
  </w:style>
  <w:style w:type="character" w:customStyle="1" w:styleId="ad">
    <w:name w:val="結語 (文字)"/>
    <w:link w:val="ac"/>
    <w:rsid w:val="0012092F"/>
    <w:rPr>
      <w:kern w:val="2"/>
      <w:sz w:val="21"/>
      <w:szCs w:val="24"/>
    </w:rPr>
  </w:style>
  <w:style w:type="paragraph" w:styleId="ae">
    <w:name w:val="Balloon Text"/>
    <w:basedOn w:val="a"/>
    <w:link w:val="af"/>
    <w:rsid w:val="00550E0F"/>
    <w:rPr>
      <w:rFonts w:ascii="Arial" w:eastAsia="ＭＳ ゴシック" w:hAnsi="Arial"/>
      <w:sz w:val="18"/>
      <w:szCs w:val="18"/>
    </w:rPr>
  </w:style>
  <w:style w:type="character" w:customStyle="1" w:styleId="af">
    <w:name w:val="吹き出し (文字)"/>
    <w:link w:val="ae"/>
    <w:rsid w:val="00550E0F"/>
    <w:rPr>
      <w:rFonts w:ascii="Arial" w:eastAsia="ＭＳ ゴシック" w:hAnsi="Arial" w:cs="Times New Roman"/>
      <w:kern w:val="2"/>
      <w:sz w:val="18"/>
      <w:szCs w:val="18"/>
    </w:rPr>
  </w:style>
  <w:style w:type="table" w:styleId="af0">
    <w:name w:val="Table Grid"/>
    <w:basedOn w:val="a1"/>
    <w:rsid w:val="005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1C79EE"/>
    <w:rPr>
      <w:strike w:val="0"/>
      <w:dstrike w:val="0"/>
      <w:color w:val="0055AA"/>
      <w:u w:val="none"/>
      <w:effect w:val="none"/>
    </w:rPr>
  </w:style>
  <w:style w:type="character" w:customStyle="1" w:styleId="font-face-gothic">
    <w:name w:val="font-face-gothic"/>
    <w:rsid w:val="001C79EE"/>
    <w:rPr>
      <w:b/>
      <w:bCs/>
    </w:rPr>
  </w:style>
  <w:style w:type="paragraph" w:styleId="af2">
    <w:name w:val="Date"/>
    <w:basedOn w:val="a"/>
    <w:next w:val="a"/>
    <w:link w:val="af3"/>
    <w:rsid w:val="004C2394"/>
  </w:style>
  <w:style w:type="character" w:customStyle="1" w:styleId="af3">
    <w:name w:val="日付 (文字)"/>
    <w:link w:val="af2"/>
    <w:rsid w:val="004C23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11990">
      <w:bodyDiv w:val="1"/>
      <w:marLeft w:val="0"/>
      <w:marRight w:val="0"/>
      <w:marTop w:val="0"/>
      <w:marBottom w:val="0"/>
      <w:divBdr>
        <w:top w:val="none" w:sz="0" w:space="0" w:color="auto"/>
        <w:left w:val="none" w:sz="0" w:space="0" w:color="auto"/>
        <w:bottom w:val="none" w:sz="0" w:space="0" w:color="auto"/>
        <w:right w:val="none" w:sz="0" w:space="0" w:color="auto"/>
      </w:divBdr>
      <w:divsChild>
        <w:div w:id="586227842">
          <w:marLeft w:val="0"/>
          <w:marRight w:val="0"/>
          <w:marTop w:val="0"/>
          <w:marBottom w:val="0"/>
          <w:divBdr>
            <w:top w:val="none" w:sz="0" w:space="0" w:color="auto"/>
            <w:left w:val="none" w:sz="0" w:space="0" w:color="auto"/>
            <w:bottom w:val="none" w:sz="0" w:space="0" w:color="auto"/>
            <w:right w:val="none" w:sz="0" w:space="0" w:color="auto"/>
          </w:divBdr>
          <w:divsChild>
            <w:div w:id="1362125318">
              <w:marLeft w:val="0"/>
              <w:marRight w:val="0"/>
              <w:marTop w:val="0"/>
              <w:marBottom w:val="0"/>
              <w:divBdr>
                <w:top w:val="none" w:sz="0" w:space="0" w:color="auto"/>
                <w:left w:val="none" w:sz="0" w:space="0" w:color="auto"/>
                <w:bottom w:val="none" w:sz="0" w:space="0" w:color="auto"/>
                <w:right w:val="none" w:sz="0" w:space="0" w:color="auto"/>
              </w:divBdr>
              <w:divsChild>
                <w:div w:id="50737000">
                  <w:marLeft w:val="0"/>
                  <w:marRight w:val="0"/>
                  <w:marTop w:val="0"/>
                  <w:marBottom w:val="0"/>
                  <w:divBdr>
                    <w:top w:val="none" w:sz="0" w:space="0" w:color="auto"/>
                    <w:left w:val="none" w:sz="0" w:space="0" w:color="auto"/>
                    <w:bottom w:val="none" w:sz="0" w:space="0" w:color="auto"/>
                    <w:right w:val="none" w:sz="0" w:space="0" w:color="auto"/>
                  </w:divBdr>
                  <w:divsChild>
                    <w:div w:id="262689421">
                      <w:marLeft w:val="240"/>
                      <w:marRight w:val="0"/>
                      <w:marTop w:val="0"/>
                      <w:marBottom w:val="0"/>
                      <w:divBdr>
                        <w:top w:val="none" w:sz="0" w:space="0" w:color="auto"/>
                        <w:left w:val="none" w:sz="0" w:space="0" w:color="auto"/>
                        <w:bottom w:val="none" w:sz="0" w:space="0" w:color="auto"/>
                        <w:right w:val="none" w:sz="0" w:space="0" w:color="auto"/>
                      </w:divBdr>
                    </w:div>
                    <w:div w:id="821041297">
                      <w:marLeft w:val="240"/>
                      <w:marRight w:val="0"/>
                      <w:marTop w:val="0"/>
                      <w:marBottom w:val="0"/>
                      <w:divBdr>
                        <w:top w:val="none" w:sz="0" w:space="0" w:color="auto"/>
                        <w:left w:val="none" w:sz="0" w:space="0" w:color="auto"/>
                        <w:bottom w:val="none" w:sz="0" w:space="0" w:color="auto"/>
                        <w:right w:val="none" w:sz="0" w:space="0" w:color="auto"/>
                      </w:divBdr>
                    </w:div>
                    <w:div w:id="1306862036">
                      <w:marLeft w:val="240"/>
                      <w:marRight w:val="0"/>
                      <w:marTop w:val="0"/>
                      <w:marBottom w:val="0"/>
                      <w:divBdr>
                        <w:top w:val="none" w:sz="0" w:space="0" w:color="auto"/>
                        <w:left w:val="none" w:sz="0" w:space="0" w:color="auto"/>
                        <w:bottom w:val="none" w:sz="0" w:space="0" w:color="auto"/>
                        <w:right w:val="none" w:sz="0" w:space="0" w:color="auto"/>
                      </w:divBdr>
                    </w:div>
                    <w:div w:id="142576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57799">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5">
          <w:marLeft w:val="0"/>
          <w:marRight w:val="0"/>
          <w:marTop w:val="0"/>
          <w:marBottom w:val="0"/>
          <w:divBdr>
            <w:top w:val="none" w:sz="0" w:space="0" w:color="auto"/>
            <w:left w:val="none" w:sz="0" w:space="0" w:color="auto"/>
            <w:bottom w:val="none" w:sz="0" w:space="0" w:color="auto"/>
            <w:right w:val="none" w:sz="0" w:space="0" w:color="auto"/>
          </w:divBdr>
          <w:divsChild>
            <w:div w:id="1693647318">
              <w:marLeft w:val="0"/>
              <w:marRight w:val="0"/>
              <w:marTop w:val="0"/>
              <w:marBottom w:val="0"/>
              <w:divBdr>
                <w:top w:val="none" w:sz="0" w:space="0" w:color="auto"/>
                <w:left w:val="none" w:sz="0" w:space="0" w:color="auto"/>
                <w:bottom w:val="none" w:sz="0" w:space="0" w:color="auto"/>
                <w:right w:val="none" w:sz="0" w:space="0" w:color="auto"/>
              </w:divBdr>
              <w:divsChild>
                <w:div w:id="1092505278">
                  <w:marLeft w:val="0"/>
                  <w:marRight w:val="0"/>
                  <w:marTop w:val="0"/>
                  <w:marBottom w:val="0"/>
                  <w:divBdr>
                    <w:top w:val="none" w:sz="0" w:space="0" w:color="auto"/>
                    <w:left w:val="none" w:sz="0" w:space="0" w:color="auto"/>
                    <w:bottom w:val="none" w:sz="0" w:space="0" w:color="auto"/>
                    <w:right w:val="none" w:sz="0" w:space="0" w:color="auto"/>
                  </w:divBdr>
                  <w:divsChild>
                    <w:div w:id="377170029">
                      <w:marLeft w:val="240"/>
                      <w:marRight w:val="0"/>
                      <w:marTop w:val="0"/>
                      <w:marBottom w:val="0"/>
                      <w:divBdr>
                        <w:top w:val="none" w:sz="0" w:space="0" w:color="auto"/>
                        <w:left w:val="none" w:sz="0" w:space="0" w:color="auto"/>
                        <w:bottom w:val="none" w:sz="0" w:space="0" w:color="auto"/>
                        <w:right w:val="none" w:sz="0" w:space="0" w:color="auto"/>
                      </w:divBdr>
                    </w:div>
                    <w:div w:id="634406261">
                      <w:marLeft w:val="240"/>
                      <w:marRight w:val="0"/>
                      <w:marTop w:val="0"/>
                      <w:marBottom w:val="0"/>
                      <w:divBdr>
                        <w:top w:val="none" w:sz="0" w:space="0" w:color="auto"/>
                        <w:left w:val="none" w:sz="0" w:space="0" w:color="auto"/>
                        <w:bottom w:val="none" w:sz="0" w:space="0" w:color="auto"/>
                        <w:right w:val="none" w:sz="0" w:space="0" w:color="auto"/>
                      </w:divBdr>
                    </w:div>
                    <w:div w:id="1623682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FB2D-600A-4BEF-8BF7-B70E2032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4</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法人名変更時の評議員会議事録の書式例】</vt:lpstr>
      <vt:lpstr>【１-１　法人名変更時の評議員会議事録の書式例】</vt:lpstr>
    </vt:vector>
  </TitlesOfParts>
  <Company>Hewlett-Packard Company</Company>
  <LinksUpToDate>false</LinksUpToDate>
  <CharactersWithSpaces>500</CharactersWithSpaces>
  <SharedDoc>false</SharedDoc>
  <HLinks>
    <vt:vector size="42" baseType="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友子</dc:creator>
  <cp:lastModifiedBy>北川 友子</cp:lastModifiedBy>
  <cp:revision>4</cp:revision>
  <cp:lastPrinted>2017-05-17T00:28:00Z</cp:lastPrinted>
  <dcterms:created xsi:type="dcterms:W3CDTF">2018-01-11T04:51:00Z</dcterms:created>
  <dcterms:modified xsi:type="dcterms:W3CDTF">2019-04-01T03:50:00Z</dcterms:modified>
</cp:coreProperties>
</file>